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C2" w:rsidRDefault="00071FC2" w:rsidP="00071FC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5A265F" w:rsidRPr="005A265F" w:rsidRDefault="00744439" w:rsidP="005A265F">
      <w:pPr>
        <w:tabs>
          <w:tab w:val="left" w:pos="9180"/>
        </w:tabs>
        <w:rPr>
          <w:rFonts w:cs="Arial"/>
          <w:b/>
          <w:sz w:val="27"/>
          <w:szCs w:val="27"/>
        </w:rPr>
      </w:pPr>
      <w:r w:rsidRPr="005A265F">
        <w:rPr>
          <w:rFonts w:ascii="Times New Roman" w:hAnsi="Times New Roman"/>
          <w:sz w:val="27"/>
          <w:szCs w:val="27"/>
        </w:rPr>
        <w:t xml:space="preserve">                                          </w:t>
      </w:r>
      <w:r w:rsidR="005A265F" w:rsidRPr="005A265F">
        <w:rPr>
          <w:rFonts w:cs="Arial"/>
          <w:b/>
          <w:sz w:val="27"/>
          <w:szCs w:val="27"/>
        </w:rPr>
        <w:t>СМОЛЕНСКАЯ ОБЛАСТЬ</w:t>
      </w:r>
    </w:p>
    <w:p w:rsidR="005A265F" w:rsidRPr="005A265F" w:rsidRDefault="005A265F" w:rsidP="005A265F">
      <w:pPr>
        <w:pStyle w:val="1"/>
        <w:tabs>
          <w:tab w:val="left" w:pos="9180"/>
        </w:tabs>
        <w:rPr>
          <w:rFonts w:cs="Times New Roman"/>
          <w:bCs w:val="0"/>
          <w:kern w:val="0"/>
          <w:sz w:val="27"/>
          <w:szCs w:val="27"/>
        </w:rPr>
      </w:pPr>
      <w:r w:rsidRPr="005A265F">
        <w:rPr>
          <w:bCs w:val="0"/>
          <w:kern w:val="0"/>
          <w:sz w:val="27"/>
          <w:szCs w:val="27"/>
        </w:rPr>
        <w:t xml:space="preserve">ХОЛМ-ЖИРКОВСКИЙ ОКРУЖНОЙ СОВЕТ ДЕПУТАТОВ 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9855"/>
      </w:tblGrid>
      <w:tr w:rsidR="005A265F" w:rsidTr="005A265F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A265F" w:rsidRDefault="005A265F">
            <w:pPr>
              <w:pStyle w:val="1"/>
              <w:tabs>
                <w:tab w:val="left" w:pos="9180"/>
              </w:tabs>
              <w:rPr>
                <w:rFonts w:eastAsiaTheme="minorEastAsia"/>
                <w:bCs w:val="0"/>
                <w:kern w:val="0"/>
                <w:sz w:val="28"/>
                <w:szCs w:val="20"/>
              </w:rPr>
            </w:pPr>
          </w:p>
        </w:tc>
      </w:tr>
    </w:tbl>
    <w:p w:rsidR="005A265F" w:rsidRDefault="005A265F" w:rsidP="005A265F">
      <w:pPr>
        <w:pStyle w:val="1"/>
        <w:tabs>
          <w:tab w:val="left" w:pos="9180"/>
        </w:tabs>
        <w:rPr>
          <w:bCs w:val="0"/>
          <w:kern w:val="0"/>
          <w:sz w:val="28"/>
          <w:szCs w:val="20"/>
        </w:rPr>
      </w:pPr>
      <w:r>
        <w:rPr>
          <w:bCs w:val="0"/>
          <w:kern w:val="0"/>
          <w:sz w:val="28"/>
          <w:szCs w:val="20"/>
        </w:rPr>
        <w:t xml:space="preserve">                                                                                                                                              </w:t>
      </w:r>
    </w:p>
    <w:p w:rsidR="005A265F" w:rsidRDefault="005A265F" w:rsidP="005A265F">
      <w:pPr>
        <w:pStyle w:val="1"/>
        <w:tabs>
          <w:tab w:val="left" w:pos="9180"/>
        </w:tabs>
        <w:rPr>
          <w:bCs w:val="0"/>
          <w:kern w:val="0"/>
          <w:sz w:val="28"/>
          <w:szCs w:val="20"/>
        </w:rPr>
      </w:pPr>
      <w:r>
        <w:rPr>
          <w:bCs w:val="0"/>
          <w:kern w:val="0"/>
          <w:sz w:val="28"/>
          <w:szCs w:val="20"/>
        </w:rPr>
        <w:t>Р Е Ш Е Н И Е</w:t>
      </w:r>
    </w:p>
    <w:p w:rsidR="00071FC2" w:rsidRPr="00D10841" w:rsidRDefault="00071FC2" w:rsidP="005A265F">
      <w:pPr>
        <w:pStyle w:val="Title"/>
        <w:spacing w:before="0" w:after="0"/>
        <w:ind w:firstLine="0"/>
        <w:jc w:val="both"/>
        <w:rPr>
          <w:sz w:val="28"/>
          <w:szCs w:val="28"/>
        </w:rPr>
      </w:pPr>
    </w:p>
    <w:p w:rsidR="007D5D74" w:rsidRPr="005A265F" w:rsidRDefault="00744439" w:rsidP="005A265F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5A265F">
        <w:rPr>
          <w:b w:val="0"/>
          <w:sz w:val="28"/>
          <w:szCs w:val="28"/>
        </w:rPr>
        <w:t xml:space="preserve"> </w:t>
      </w:r>
      <w:r w:rsidR="007D5D74" w:rsidRPr="005A265F">
        <w:rPr>
          <w:rFonts w:ascii="Times New Roman" w:hAnsi="Times New Roman"/>
          <w:b w:val="0"/>
          <w:sz w:val="28"/>
          <w:szCs w:val="28"/>
        </w:rPr>
        <w:t xml:space="preserve">от </w:t>
      </w:r>
      <w:r w:rsidR="006E5948" w:rsidRPr="005A265F">
        <w:rPr>
          <w:rFonts w:ascii="Times New Roman" w:hAnsi="Times New Roman"/>
          <w:b w:val="0"/>
          <w:sz w:val="28"/>
          <w:szCs w:val="28"/>
        </w:rPr>
        <w:t xml:space="preserve"> </w:t>
      </w:r>
      <w:r w:rsidR="00D10841" w:rsidRPr="005A265F">
        <w:rPr>
          <w:rFonts w:ascii="Times New Roman" w:hAnsi="Times New Roman"/>
          <w:b w:val="0"/>
          <w:sz w:val="28"/>
          <w:szCs w:val="28"/>
        </w:rPr>
        <w:t xml:space="preserve">23 октября  2024 года   </w:t>
      </w:r>
      <w:r w:rsidR="00475193" w:rsidRPr="005A265F">
        <w:rPr>
          <w:rFonts w:ascii="Times New Roman" w:hAnsi="Times New Roman"/>
          <w:b w:val="0"/>
          <w:sz w:val="28"/>
          <w:szCs w:val="28"/>
        </w:rPr>
        <w:t xml:space="preserve">  </w:t>
      </w:r>
      <w:r w:rsidR="00D10841" w:rsidRPr="005A265F">
        <w:rPr>
          <w:rFonts w:ascii="Times New Roman" w:hAnsi="Times New Roman"/>
          <w:b w:val="0"/>
          <w:sz w:val="28"/>
          <w:szCs w:val="28"/>
        </w:rPr>
        <w:t xml:space="preserve">   </w:t>
      </w:r>
      <w:r w:rsidR="007D5D74" w:rsidRPr="005A265F">
        <w:rPr>
          <w:rFonts w:ascii="Times New Roman" w:hAnsi="Times New Roman"/>
          <w:b w:val="0"/>
          <w:sz w:val="28"/>
          <w:szCs w:val="28"/>
        </w:rPr>
        <w:t xml:space="preserve"> №</w:t>
      </w:r>
      <w:r w:rsidR="00475193" w:rsidRPr="005A265F">
        <w:rPr>
          <w:rFonts w:ascii="Times New Roman" w:hAnsi="Times New Roman"/>
          <w:b w:val="0"/>
          <w:sz w:val="28"/>
          <w:szCs w:val="28"/>
        </w:rPr>
        <w:t>22</w:t>
      </w:r>
    </w:p>
    <w:p w:rsidR="007D5D74" w:rsidRPr="00275B00" w:rsidRDefault="007D5D74" w:rsidP="007D5D74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B2FF8" w:rsidRDefault="00BB2FF8" w:rsidP="005A265F">
      <w:pPr>
        <w:pStyle w:val="afe"/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проекте </w:t>
      </w:r>
      <w:r w:rsidR="0078129D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</w:t>
      </w:r>
      <w:r w:rsidR="005A26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r w:rsidR="004751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751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«Холм-Жирковский муниципальный округ» </w:t>
      </w:r>
      <w:r w:rsidR="00475193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</w:t>
      </w:r>
      <w:r w:rsidR="005A265F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</w:p>
    <w:p w:rsidR="00BB2FF8" w:rsidRDefault="00BB2FF8" w:rsidP="00BB2FF8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B2FF8" w:rsidRDefault="00BB2FF8" w:rsidP="00BB2FF8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с Федеральным законом от 6 октября 2003 года </w:t>
      </w:r>
      <w:r>
        <w:rPr>
          <w:rFonts w:ascii="Times New Roman" w:hAnsi="Times New Roman"/>
          <w:iCs/>
          <w:color w:val="000000"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>№ 131-ФЗ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областным законом от 10.06.2024 № 105-з </w:t>
      </w:r>
      <w:r>
        <w:rPr>
          <w:rFonts w:ascii="Times New Roman" w:hAnsi="Times New Roman"/>
          <w:sz w:val="28"/>
          <w:szCs w:val="28"/>
        </w:rPr>
        <w:br/>
        <w:t>«О преобразовании муниципальных 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Холм-Жирковский окружной Совет депутатов</w:t>
      </w:r>
    </w:p>
    <w:p w:rsidR="005A265F" w:rsidRDefault="005A265F" w:rsidP="00BB2FF8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BB2FF8" w:rsidRPr="00475193" w:rsidRDefault="00BB2FF8" w:rsidP="00BB2FF8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475193">
        <w:rPr>
          <w:rFonts w:ascii="Times New Roman" w:hAnsi="Times New Roman"/>
          <w:color w:val="000000"/>
          <w:sz w:val="28"/>
          <w:szCs w:val="28"/>
        </w:rPr>
        <w:t>Р Е Ш И Л:</w:t>
      </w:r>
    </w:p>
    <w:p w:rsidR="00BB2FF8" w:rsidRDefault="00BB2FF8" w:rsidP="00BB2FF8">
      <w:pPr>
        <w:ind w:firstLine="709"/>
        <w:rPr>
          <w:rFonts w:ascii="Times New Roman" w:eastAsia="PT Astra Serif" w:hAnsi="Times New Roman"/>
          <w:szCs w:val="28"/>
        </w:rPr>
      </w:pPr>
    </w:p>
    <w:p w:rsidR="00703420" w:rsidRDefault="00BB2FF8" w:rsidP="00BB2FF8">
      <w:pPr>
        <w:ind w:firstLine="709"/>
        <w:rPr>
          <w:rFonts w:ascii="Times New Roman" w:eastAsia="PT Astra Serif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1.  </w:t>
      </w:r>
      <w:r w:rsidR="00475193">
        <w:rPr>
          <w:rFonts w:ascii="Times New Roman" w:eastAsia="PT Astra Serif" w:hAnsi="Times New Roman"/>
          <w:sz w:val="28"/>
          <w:szCs w:val="28"/>
        </w:rPr>
        <w:t xml:space="preserve">Одобрить </w:t>
      </w:r>
      <w:r>
        <w:rPr>
          <w:rFonts w:ascii="Times New Roman" w:eastAsia="PT Astra Serif" w:hAnsi="Times New Roman"/>
          <w:sz w:val="28"/>
          <w:szCs w:val="28"/>
        </w:rPr>
        <w:t xml:space="preserve"> проект Устава муниципального образования «Холм-Жирковский муниципальный округ» Смоленской области. </w:t>
      </w:r>
    </w:p>
    <w:p w:rsidR="00BB2FF8" w:rsidRDefault="00BB2FF8" w:rsidP="0070342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 </w:t>
      </w:r>
      <w:r w:rsidR="00703420">
        <w:rPr>
          <w:rFonts w:ascii="Times New Roman" w:eastAsia="PT Astra Serif" w:hAnsi="Times New Roman"/>
          <w:sz w:val="28"/>
          <w:szCs w:val="28"/>
        </w:rPr>
        <w:t xml:space="preserve"> 2. </w:t>
      </w:r>
      <w:r w:rsidR="00703420" w:rsidRPr="00703420">
        <w:rPr>
          <w:rFonts w:ascii="Times New Roman" w:hAnsi="Times New Roman"/>
          <w:sz w:val="28"/>
          <w:szCs w:val="28"/>
        </w:rPr>
        <w:t xml:space="preserve">Рассмотреть вопрос о принятии </w:t>
      </w:r>
      <w:r w:rsidR="00703420">
        <w:rPr>
          <w:rFonts w:ascii="Times New Roman" w:hAnsi="Times New Roman"/>
          <w:sz w:val="28"/>
          <w:szCs w:val="28"/>
        </w:rPr>
        <w:t>Холм-Жирковским</w:t>
      </w:r>
      <w:r w:rsidR="00703420" w:rsidRPr="00703420">
        <w:rPr>
          <w:rFonts w:ascii="Times New Roman" w:hAnsi="Times New Roman"/>
          <w:sz w:val="28"/>
          <w:szCs w:val="28"/>
        </w:rPr>
        <w:t xml:space="preserve"> окружным Советом депутатов решения «О принятии Устава муниципального  образования «</w:t>
      </w:r>
      <w:r w:rsidR="00703420">
        <w:rPr>
          <w:rFonts w:ascii="Times New Roman" w:hAnsi="Times New Roman"/>
          <w:sz w:val="28"/>
          <w:szCs w:val="28"/>
        </w:rPr>
        <w:t>Холм-Жирковский</w:t>
      </w:r>
      <w:r w:rsidR="00703420" w:rsidRPr="00703420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области» в сроки, установленные федеральным законом «Об общих принципах организации местного самоуправления в Российской Федерации».</w:t>
      </w:r>
      <w:r>
        <w:rPr>
          <w:rFonts w:ascii="Times New Roman" w:eastAsia="PT Astra Serif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BB2FF8" w:rsidRDefault="00703420" w:rsidP="00BB2FF8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B2FF8">
        <w:rPr>
          <w:rFonts w:ascii="Times New Roman" w:hAnsi="Times New Roman"/>
          <w:sz w:val="28"/>
          <w:szCs w:val="28"/>
        </w:rPr>
        <w:t xml:space="preserve">. Настоящее решение подлежит официальному опубликованию в газете «Вперед 67» и вступает в силу со дня его официального опубликования. </w:t>
      </w:r>
    </w:p>
    <w:p w:rsidR="00BB2FF8" w:rsidRDefault="00BB2FF8" w:rsidP="00BB2FF8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78"/>
        <w:gridCol w:w="5528"/>
      </w:tblGrid>
      <w:tr w:rsidR="00071FC2" w:rsidRPr="00E75296" w:rsidTr="005A265F">
        <w:trPr>
          <w:trHeight w:val="1386"/>
        </w:trPr>
        <w:tc>
          <w:tcPr>
            <w:tcW w:w="4678" w:type="dxa"/>
          </w:tcPr>
          <w:p w:rsidR="00071FC2" w:rsidRPr="00E75296" w:rsidRDefault="00071FC2" w:rsidP="00B845A3">
            <w:pPr>
              <w:ind w:right="-675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E75296">
              <w:rPr>
                <w:rFonts w:ascii="Times New Roman" w:eastAsia="Calibri" w:hAnsi="Times New Roman"/>
                <w:sz w:val="28"/>
                <w:szCs w:val="28"/>
              </w:rPr>
              <w:t xml:space="preserve">Председатель </w:t>
            </w:r>
          </w:p>
          <w:p w:rsidR="00071FC2" w:rsidRPr="00E75296" w:rsidRDefault="00071FC2" w:rsidP="00B845A3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E75296">
              <w:rPr>
                <w:rFonts w:ascii="Times New Roman" w:eastAsia="Calibri" w:hAnsi="Times New Roman"/>
                <w:sz w:val="28"/>
                <w:szCs w:val="28"/>
              </w:rPr>
              <w:t>Холм-Жирковского</w:t>
            </w:r>
          </w:p>
          <w:p w:rsidR="00071FC2" w:rsidRPr="00E75296" w:rsidRDefault="00071FC2" w:rsidP="00B845A3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окружного</w:t>
            </w:r>
            <w:r w:rsidRPr="00E75296">
              <w:rPr>
                <w:rFonts w:ascii="Times New Roman" w:eastAsia="Calibri" w:hAnsi="Times New Roman"/>
                <w:sz w:val="28"/>
                <w:szCs w:val="28"/>
              </w:rPr>
              <w:t xml:space="preserve"> Совета депутатов</w:t>
            </w:r>
          </w:p>
          <w:p w:rsidR="00071FC2" w:rsidRPr="00E75296" w:rsidRDefault="00071FC2" w:rsidP="0092663C">
            <w:pPr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E7529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071FC2" w:rsidRPr="00E75296" w:rsidRDefault="00071FC2" w:rsidP="00475193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E75296">
              <w:rPr>
                <w:rFonts w:ascii="Times New Roman" w:eastAsia="Calibri" w:hAnsi="Times New Roman"/>
                <w:sz w:val="28"/>
                <w:szCs w:val="28"/>
              </w:rPr>
              <w:t>______________</w:t>
            </w:r>
            <w:r w:rsidR="005A265F">
              <w:rPr>
                <w:rFonts w:ascii="Times New Roman" w:eastAsia="Calibri" w:hAnsi="Times New Roman"/>
                <w:sz w:val="28"/>
                <w:szCs w:val="28"/>
              </w:rPr>
              <w:t>__</w:t>
            </w:r>
            <w:r w:rsidR="00475193">
              <w:rPr>
                <w:rFonts w:ascii="Times New Roman" w:eastAsia="Calibri" w:hAnsi="Times New Roman"/>
                <w:sz w:val="28"/>
                <w:szCs w:val="28"/>
              </w:rPr>
              <w:t>С.Г. Терещенков</w:t>
            </w:r>
            <w:r w:rsidRPr="00E7529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071FC2" w:rsidRDefault="00475193" w:rsidP="005A265F">
            <w:pPr>
              <w:ind w:left="176"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И.п.</w:t>
            </w:r>
            <w:r w:rsidR="00071FC2" w:rsidRPr="00E75296">
              <w:rPr>
                <w:rFonts w:ascii="Times New Roman" w:eastAsia="Calibri" w:hAnsi="Times New Roman"/>
                <w:sz w:val="28"/>
                <w:szCs w:val="28"/>
              </w:rPr>
              <w:t>Глав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ы</w:t>
            </w:r>
            <w:r w:rsidR="005A265F"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муниципального </w:t>
            </w:r>
            <w:r w:rsidR="00071FC2" w:rsidRPr="00E75296">
              <w:rPr>
                <w:rFonts w:ascii="Times New Roman" w:eastAsia="Calibri" w:hAnsi="Times New Roman"/>
                <w:sz w:val="28"/>
                <w:szCs w:val="28"/>
              </w:rPr>
              <w:t>образования          «Холм-Жирковский район»        Смоленской области</w:t>
            </w:r>
          </w:p>
          <w:p w:rsidR="005A265F" w:rsidRPr="00E75296" w:rsidRDefault="005A265F" w:rsidP="005A265F">
            <w:pPr>
              <w:ind w:left="176"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71FC2" w:rsidRPr="00E75296" w:rsidRDefault="005A265F" w:rsidP="005A265F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</w:t>
            </w:r>
            <w:r w:rsidR="00475193" w:rsidRPr="00E75296">
              <w:rPr>
                <w:rFonts w:ascii="Times New Roman" w:eastAsia="Calibri" w:hAnsi="Times New Roman"/>
                <w:sz w:val="28"/>
                <w:szCs w:val="28"/>
              </w:rPr>
              <w:t>_________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_________</w:t>
            </w:r>
            <w:r w:rsidR="00475193" w:rsidRPr="00E75296">
              <w:rPr>
                <w:rFonts w:ascii="Times New Roman" w:eastAsia="Calibri" w:hAnsi="Times New Roman"/>
                <w:sz w:val="28"/>
                <w:szCs w:val="28"/>
              </w:rPr>
              <w:t>__</w:t>
            </w:r>
            <w:r w:rsidR="00475193">
              <w:rPr>
                <w:rFonts w:ascii="Times New Roman" w:eastAsia="Calibri" w:hAnsi="Times New Roman"/>
                <w:sz w:val="28"/>
                <w:szCs w:val="28"/>
              </w:rPr>
              <w:t>А.А. Чевплянский</w:t>
            </w:r>
            <w:r w:rsidR="0047519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071FC2" w:rsidRPr="00E75296">
              <w:rPr>
                <w:rFonts w:ascii="Times New Roman" w:eastAsia="Calibri" w:hAnsi="Times New Roman"/>
                <w:sz w:val="28"/>
                <w:szCs w:val="28"/>
              </w:rPr>
              <w:t xml:space="preserve">   </w:t>
            </w:r>
          </w:p>
        </w:tc>
      </w:tr>
    </w:tbl>
    <w:p w:rsidR="007D5D74" w:rsidRDefault="007D5D74" w:rsidP="00052D20">
      <w:pPr>
        <w:pStyle w:val="2"/>
        <w:ind w:firstLine="709"/>
      </w:pPr>
    </w:p>
    <w:sectPr w:rsidR="007D5D74" w:rsidSect="000F3D8D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E19" w:rsidRDefault="00045E19" w:rsidP="005C7CE0">
      <w:r>
        <w:separator/>
      </w:r>
    </w:p>
  </w:endnote>
  <w:endnote w:type="continuationSeparator" w:id="0">
    <w:p w:rsidR="00045E19" w:rsidRDefault="00045E19" w:rsidP="005C7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E19" w:rsidRDefault="00045E19" w:rsidP="005C7CE0">
      <w:r>
        <w:separator/>
      </w:r>
    </w:p>
  </w:footnote>
  <w:footnote w:type="continuationSeparator" w:id="0">
    <w:p w:rsidR="00045E19" w:rsidRDefault="00045E19" w:rsidP="005C7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AD" w:rsidRDefault="000B126A" w:rsidP="00BE0CA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0CA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0CAD">
      <w:rPr>
        <w:rStyle w:val="af1"/>
        <w:noProof/>
      </w:rPr>
      <w:t>5</w:t>
    </w:r>
    <w:r>
      <w:rPr>
        <w:rStyle w:val="af1"/>
      </w:rPr>
      <w:fldChar w:fldCharType="end"/>
    </w:r>
  </w:p>
  <w:p w:rsidR="00BE0CAD" w:rsidRDefault="00BE0CAD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5883"/>
      <w:docPartObj>
        <w:docPartGallery w:val="Page Numbers (Top of Page)"/>
        <w:docPartUnique/>
      </w:docPartObj>
    </w:sdtPr>
    <w:sdtContent>
      <w:p w:rsidR="000F3D8D" w:rsidRDefault="000B126A">
        <w:pPr>
          <w:pStyle w:val="af"/>
          <w:jc w:val="center"/>
        </w:pPr>
        <w:fldSimple w:instr=" PAGE   \* MERGEFORMAT ">
          <w:r w:rsidR="005A265F">
            <w:rPr>
              <w:noProof/>
            </w:rPr>
            <w:t>2</w:t>
          </w:r>
        </w:fldSimple>
      </w:p>
    </w:sdtContent>
  </w:sdt>
  <w:p w:rsidR="00BE0CAD" w:rsidRDefault="00BE0CAD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36"/>
  </w:num>
  <w:num w:numId="7">
    <w:abstractNumId w:val="34"/>
  </w:num>
  <w:num w:numId="8">
    <w:abstractNumId w:val="4"/>
  </w:num>
  <w:num w:numId="9">
    <w:abstractNumId w:val="8"/>
  </w:num>
  <w:num w:numId="10">
    <w:abstractNumId w:val="38"/>
  </w:num>
  <w:num w:numId="11">
    <w:abstractNumId w:val="39"/>
  </w:num>
  <w:num w:numId="12">
    <w:abstractNumId w:val="2"/>
  </w:num>
  <w:num w:numId="13">
    <w:abstractNumId w:val="23"/>
  </w:num>
  <w:num w:numId="14">
    <w:abstractNumId w:val="35"/>
  </w:num>
  <w:num w:numId="15">
    <w:abstractNumId w:val="32"/>
  </w:num>
  <w:num w:numId="16">
    <w:abstractNumId w:val="30"/>
  </w:num>
  <w:num w:numId="17">
    <w:abstractNumId w:val="5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28"/>
  </w:num>
  <w:num w:numId="27">
    <w:abstractNumId w:val="26"/>
  </w:num>
  <w:num w:numId="28">
    <w:abstractNumId w:val="37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14"/>
  </w:num>
  <w:num w:numId="38">
    <w:abstractNumId w:val="31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7D5D74"/>
    <w:rsid w:val="00045E19"/>
    <w:rsid w:val="00050AC0"/>
    <w:rsid w:val="00052D20"/>
    <w:rsid w:val="00071FC2"/>
    <w:rsid w:val="000B126A"/>
    <w:rsid w:val="000C21AC"/>
    <w:rsid w:val="000F36F4"/>
    <w:rsid w:val="000F3D8D"/>
    <w:rsid w:val="00250A2E"/>
    <w:rsid w:val="00263D9F"/>
    <w:rsid w:val="0026527F"/>
    <w:rsid w:val="002A0F12"/>
    <w:rsid w:val="002D416F"/>
    <w:rsid w:val="00302C84"/>
    <w:rsid w:val="00315CDC"/>
    <w:rsid w:val="00354FF1"/>
    <w:rsid w:val="00373894"/>
    <w:rsid w:val="00384CCD"/>
    <w:rsid w:val="003B06C6"/>
    <w:rsid w:val="00456B1C"/>
    <w:rsid w:val="00475193"/>
    <w:rsid w:val="004F56D7"/>
    <w:rsid w:val="00596601"/>
    <w:rsid w:val="005A265F"/>
    <w:rsid w:val="005C7CE0"/>
    <w:rsid w:val="00633D1B"/>
    <w:rsid w:val="00637320"/>
    <w:rsid w:val="006A7BC2"/>
    <w:rsid w:val="006E5948"/>
    <w:rsid w:val="006F64F8"/>
    <w:rsid w:val="00703420"/>
    <w:rsid w:val="00744439"/>
    <w:rsid w:val="00770392"/>
    <w:rsid w:val="0078129D"/>
    <w:rsid w:val="007A624F"/>
    <w:rsid w:val="007C39CB"/>
    <w:rsid w:val="007D5D74"/>
    <w:rsid w:val="00863DBD"/>
    <w:rsid w:val="008C03C8"/>
    <w:rsid w:val="00937222"/>
    <w:rsid w:val="00983C82"/>
    <w:rsid w:val="0099473C"/>
    <w:rsid w:val="009A65CA"/>
    <w:rsid w:val="009E7DB5"/>
    <w:rsid w:val="00A0641E"/>
    <w:rsid w:val="00A171CA"/>
    <w:rsid w:val="00A60BEB"/>
    <w:rsid w:val="00AD5844"/>
    <w:rsid w:val="00B115C0"/>
    <w:rsid w:val="00B34F4F"/>
    <w:rsid w:val="00B512BB"/>
    <w:rsid w:val="00B74811"/>
    <w:rsid w:val="00B845A3"/>
    <w:rsid w:val="00BB2FF8"/>
    <w:rsid w:val="00BE0704"/>
    <w:rsid w:val="00BE0CAD"/>
    <w:rsid w:val="00C47507"/>
    <w:rsid w:val="00D10841"/>
    <w:rsid w:val="00D30CFE"/>
    <w:rsid w:val="00DD63B7"/>
    <w:rsid w:val="00DE4948"/>
    <w:rsid w:val="00E220EA"/>
    <w:rsid w:val="00E31007"/>
    <w:rsid w:val="00E67697"/>
    <w:rsid w:val="00E9472A"/>
    <w:rsid w:val="00FA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5D7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7D5D74"/>
    <w:pPr>
      <w:ind w:firstLine="709"/>
    </w:pPr>
  </w:style>
  <w:style w:type="character" w:customStyle="1" w:styleId="a6">
    <w:name w:val="Основной текст с отступом Знак"/>
    <w:basedOn w:val="a0"/>
    <w:link w:val="a5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D5D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D5D7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D5D74"/>
    <w:pPr>
      <w:spacing w:after="120"/>
    </w:pPr>
  </w:style>
  <w:style w:type="character" w:customStyle="1" w:styleId="ae">
    <w:name w:val="Основной текст Знак"/>
    <w:basedOn w:val="a0"/>
    <w:link w:val="ad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footer"/>
    <w:basedOn w:val="a"/>
    <w:link w:val="af3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D5D74"/>
    <w:rPr>
      <w:vertAlign w:val="superscript"/>
    </w:rPr>
  </w:style>
  <w:style w:type="paragraph" w:styleId="af7">
    <w:name w:val="Document Map"/>
    <w:basedOn w:val="a"/>
    <w:link w:val="af8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a">
    <w:name w:val="Strong"/>
    <w:qFormat/>
    <w:rsid w:val="007D5D74"/>
    <w:rPr>
      <w:b/>
      <w:bCs/>
    </w:rPr>
  </w:style>
  <w:style w:type="paragraph" w:styleId="afb">
    <w:name w:val="endnote text"/>
    <w:basedOn w:val="a"/>
    <w:link w:val="afc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1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e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"/>
    <w:basedOn w:val="a"/>
    <w:next w:val="ad"/>
    <w:link w:val="aff0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f0">
    <w:name w:val="Заголовок Знак"/>
    <w:link w:val="aff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1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2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PSN</cp:lastModifiedBy>
  <cp:revision>9</cp:revision>
  <cp:lastPrinted>2024-10-03T13:41:00Z</cp:lastPrinted>
  <dcterms:created xsi:type="dcterms:W3CDTF">2024-10-22T15:58:00Z</dcterms:created>
  <dcterms:modified xsi:type="dcterms:W3CDTF">2024-10-30T09:39:00Z</dcterms:modified>
</cp:coreProperties>
</file>